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  <w:r>
        <w:rPr>
          <w:noProof/>
        </w:rPr>
        <w:drawing>
          <wp:inline distT="0" distB="0" distL="0" distR="0">
            <wp:extent cx="662940" cy="831215"/>
            <wp:effectExtent l="0" t="0" r="0" b="0"/>
            <wp:docPr id="10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A53" w:rsidRPr="00861548" w:rsidRDefault="00F73A53" w:rsidP="00F73A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F73A53" w:rsidRPr="00861548" w:rsidRDefault="00F73A53" w:rsidP="00F73A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Pr="0086154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F73A53" w:rsidRPr="00861548" w:rsidRDefault="00F73A53" w:rsidP="00F73A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86154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F73A53" w:rsidRPr="00861548" w:rsidRDefault="00F73A53" w:rsidP="00F73A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A53" w:rsidRPr="00861548" w:rsidRDefault="00F73A53" w:rsidP="00F73A53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73A53" w:rsidRPr="00861548" w:rsidRDefault="00F73A53" w:rsidP="00F73A53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A53" w:rsidRPr="00861548" w:rsidRDefault="00F73A53" w:rsidP="00F73A53">
      <w:pPr>
        <w:tabs>
          <w:tab w:val="right" w:pos="-1843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Pr="00861548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8</w:t>
      </w:r>
      <w:r w:rsidRPr="00861548">
        <w:rPr>
          <w:rFonts w:ascii="Times New Roman" w:hAnsi="Times New Roman" w:cs="Times New Roman"/>
          <w:sz w:val="28"/>
        </w:rPr>
        <w:t xml:space="preserve">.2019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</w:rPr>
        <w:t>51</w:t>
      </w:r>
      <w:r w:rsidRPr="00861548">
        <w:rPr>
          <w:rFonts w:ascii="Times New Roman" w:hAnsi="Times New Roman" w:cs="Times New Roman"/>
          <w:sz w:val="28"/>
        </w:rPr>
        <w:t>-п</w:t>
      </w:r>
    </w:p>
    <w:p w:rsidR="00F73A53" w:rsidRDefault="00F73A53" w:rsidP="00F73A53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с.Новоюласка</w:t>
      </w:r>
      <w:proofErr w:type="spellEnd"/>
    </w:p>
    <w:p w:rsidR="00F73A53" w:rsidRPr="002E053D" w:rsidRDefault="00F73A53" w:rsidP="00F73A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73A53" w:rsidRPr="002E053D" w:rsidRDefault="00F73A53" w:rsidP="00F73A5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Порядка оформления и содержания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 в муниципальном образовании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13.2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Российской Федерации от 6 октября 2003 года № 131-ФЗ «Об общих принципах организации местного самоуправления в Российской Федерации,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  <w:r w:rsidRPr="002E05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73A53" w:rsidRPr="002E053D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Утвердить Порядок оформления и содержания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 согласно приложению 1.</w:t>
      </w:r>
    </w:p>
    <w:p w:rsidR="00F73A53" w:rsidRPr="002E053D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Утвердить форму акта планового (рейдового) осмотра, обследования согласно приложению 2.</w:t>
      </w:r>
    </w:p>
    <w:p w:rsidR="00F73A53" w:rsidRPr="002E053D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Утвердить форму распоряжения об утверждении планового (рейдово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го) задания на проведение планового (рейдового) осмотра, обследования согласно приложению 3.</w:t>
      </w:r>
    </w:p>
    <w:p w:rsidR="00F73A53" w:rsidRPr="002E053D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Установить, что настоящее постановление вступает в силу после обнародования и подлежит размещению на портале муниципальных образований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Красногвардейского района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сети «Интернет».</w:t>
      </w:r>
    </w:p>
    <w:p w:rsidR="00F73A53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Контроль за исполнением настоящего постановления оставляю за собой.</w:t>
      </w:r>
    </w:p>
    <w:p w:rsidR="00F73A53" w:rsidRPr="00D959B2" w:rsidRDefault="00F73A53" w:rsidP="00F73A5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73A53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Глава сельсовета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С.Н.Бисяева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73A53" w:rsidRPr="002E053D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Разослано: в дело, администрации района, прокурору района.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к  постановлению администрации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Красногвардейского района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15.08.2019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51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-п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C76421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7642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p w:rsidR="00F73A53" w:rsidRPr="00C76421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7642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оформления и содержание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 в муниципальном образовании </w:t>
      </w:r>
      <w:proofErr w:type="spellStart"/>
      <w:r w:rsidRPr="00C7642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Pr="00C7642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области.</w:t>
      </w: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73A53" w:rsidRPr="00C15664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15664">
        <w:rPr>
          <w:rFonts w:ascii="Times New Roman" w:hAnsi="Times New Roman" w:cs="Times New Roman"/>
          <w:bCs/>
          <w:sz w:val="28"/>
          <w:szCs w:val="28"/>
          <w:lang w:val="en-US" w:eastAsia="ru-RU"/>
        </w:rPr>
        <w:t>I</w:t>
      </w:r>
      <w:r w:rsidRPr="00C15664">
        <w:rPr>
          <w:rFonts w:ascii="Times New Roman" w:hAnsi="Times New Roman" w:cs="Times New Roman"/>
          <w:bCs/>
          <w:sz w:val="28"/>
          <w:szCs w:val="28"/>
          <w:lang w:eastAsia="ru-RU"/>
        </w:rPr>
        <w:t>. Общие положения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 Настоящий Порядок оформления и содержание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 (далее - Порядок) устанавливает: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порядок оформления плановых (рейдовых) заданий на проведение плановых (рейдовых) осмотров, обследований;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содержание плановых (рейдовых) заданий на проведение плановых (рейдовых) осмотров, обследований;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порядок оформления результатов плановых (рейдовых) осмотров, обследований.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2. 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Плановые (рейдовые) осмотры, обследования, предусмотренные настоящим Порядком, проводятся в отношении земельных участков, расположенных в границах муниципального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области, в целях сохранения особо охраняемых природных территорий, лесных участков, охотничьих угодий, земельных участков, акваторий водоемов, а также иных объектов земельных отношений  в целях предупреждения и пресечения фактов нарушения земельного, градостроительного, лесного и иного законодательства.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Предметом плановых (рейдовых) осмотров является выявление признаков нарушения законодательства Российской Федерации.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Плановые (рейдовые) осмотры, обследования проводятся должностными лицами, уполномоченными на осуществление муниципального земельного контроля.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4. Плановые (рейдовые) осмотры, обследования земельных (иных)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участков проводятся в соответствии с задани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ем, утвержденным в соответствии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планами проведения плановых (рейдовых) осмотров, обследований земельных (иных) участков, формируемых в порядке,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установленном настоящим приложением.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Задания на проведение плановых (рейдовых) осмотров, обследований и акты плановых (рейдовых) осмотров, обследований подлежат регистрации в книге учета заданий.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605C6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5C6D"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Pr="00605C6D">
        <w:rPr>
          <w:rFonts w:ascii="Times New Roman" w:hAnsi="Times New Roman" w:cs="Times New Roman"/>
          <w:sz w:val="28"/>
          <w:szCs w:val="28"/>
          <w:lang w:eastAsia="ru-RU"/>
        </w:rPr>
        <w:t>. Оформление плановых (рейдовых) заданий на проведение плановых (рейдовых) осмотров, обследований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Плановые (рейдовые) задания утверждаются распоряжением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администрации.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 Плановое (рейдовое) задание должно содержать следующую информацию: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дату и номер распоряжения об утверждении задания;</w:t>
      </w:r>
    </w:p>
    <w:p w:rsidR="00F73A53" w:rsidRDefault="00F73A53" w:rsidP="00F73A53">
      <w:pPr>
        <w:pStyle w:val="a3"/>
        <w:tabs>
          <w:tab w:val="left" w:pos="0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номер регистрации в книге учета заданий;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 должность, фамилию, имя, отчество (при наличии) должностного лица, получающего  плановое (рейдовое) задание;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F73A53" w:rsidRPr="002E053D" w:rsidRDefault="00F73A53" w:rsidP="00F73A53">
      <w:pPr>
        <w:pStyle w:val="a3"/>
        <w:tabs>
          <w:tab w:val="left" w:pos="0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4)правовые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основания  проведения  планового  (рейдового)  осмотра, обследования;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место проведения планового (рейдового) осмотра, обследования;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  дату начала и окончания  исполнения    планового    (рейдового)   осмотра, обследования;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7) должность, подпись, фамилию и инициалы лица, выдавшего плановое (рейдовое) задание.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605C6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5C6D"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 w:rsidRPr="00605C6D">
        <w:rPr>
          <w:rFonts w:ascii="Times New Roman" w:hAnsi="Times New Roman" w:cs="Times New Roman"/>
          <w:sz w:val="28"/>
          <w:szCs w:val="28"/>
          <w:lang w:eastAsia="ru-RU"/>
        </w:rPr>
        <w:t xml:space="preserve">. Порядок оформления результатов </w:t>
      </w:r>
    </w:p>
    <w:p w:rsidR="00F73A53" w:rsidRPr="00605C6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5C6D">
        <w:rPr>
          <w:rFonts w:ascii="Times New Roman" w:hAnsi="Times New Roman" w:cs="Times New Roman"/>
          <w:sz w:val="28"/>
          <w:szCs w:val="28"/>
          <w:lang w:eastAsia="ru-RU"/>
        </w:rPr>
        <w:t>плановых (рейдовых) осмотров, обследований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7. По результатам плановых (рейдовых) осмотров, обследований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должностными лицами, проводящими плановые (рейдовые) осмотры, обследования, составляется акт планового (рейдового) осмотра, обследования(далее - Акт) в двух экземплярах на бумажном носителе.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8. В акте указываются: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1) дата, время и место составления Акта (в случае, если Акт составлялся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непосредственно на месте проведения осмотра, обследования, то указывается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местоположение объекта; в случае, если Акт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составлялся после осуществления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осмотра, обследования, то указывается адрес места составления Акта);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2)  наименование уполномоченного органа, осуществляющего плановы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(рейдовый) осмотр, обследование;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3) фамилия, имя, отчество (при наличии) и должность лица,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проводившего плановый (рейдовый) осмотр, обследование;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4) краткая характеристика объекта планового (рейдового) осмотра,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обследования и его местоположение;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5)  дата, время, продолжительность и место проведения (маршрут,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территория, район) осмотра, обследования;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6) сведения о результатах планового (рейдового) осмотра, обследования,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 том числе о выявленных признаках нарушения требований земельного законодательства Российской Федерации;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7) дополнительная информация, полученная в ходе планового (рейдового)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осмотра (материалы фотосъемки, видеосъемки и другое, с обязательным указанием марки и ключевых параметров фотоаппарата и других технических средств);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8) сведения о приложениях к Акту (</w:t>
      </w:r>
      <w:proofErr w:type="spellStart"/>
      <w:r w:rsidRPr="002E053D">
        <w:rPr>
          <w:rFonts w:ascii="Times New Roman" w:hAnsi="Times New Roman" w:cs="Times New Roman"/>
          <w:sz w:val="28"/>
          <w:szCs w:val="28"/>
          <w:lang w:eastAsia="ru-RU"/>
        </w:rPr>
        <w:t>фототаблицы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>, видеоматериалы,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результаты исследований и другие матер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иалы, полученные при проведении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планового (рейдового) осмотра, обследования);</w:t>
      </w: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9. В случае выявления при осуществлении планового (рейдового)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осмотра, обследования признаков нарушения требований земельного законодательства Российской Федерации, надзор за соблюдением которых не входит в компетенцию администрации муниципального образования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области, информация о выявленных нарушениях в срок не позднее 5 рабочих дней с даты проведения осмотра, обследования направляется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орган государственного земельного надзора 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соответствии с установленной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компетенцией, с приложением всех имеющихся документов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к  постановлению администрации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Красногвардейского района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15.08.2019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51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-п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«____ » _________________20____года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(дата составления акта)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____________________                                                          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(место составления акта)                      </w:t>
      </w:r>
      <w:r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(время составления акта)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</w:t>
      </w: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планового (рейдового) осмотра, обследования</w:t>
      </w: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№ 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«____»_____________20__года    по адресу:_____________________________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(место проведения планового (рейдового) </w:t>
      </w:r>
      <w:proofErr w:type="spellStart"/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осмотра,обследования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основании ____________________________________________________________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(реквизиты распоряжения о проведении проведения планового (рейдового) осмотра  обследования)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Был проведен плановый (рейдовый) осмотр, обследование в отношении:_______________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(краткая характеристика объекта планового (рейдового) осмотра, маршрут, территория, район)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проведения планового (рейдового) осмотра, обследования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Сведения  о результатах планового (рейдового) осмотра, обследования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В том числе выявлены нарушения: 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Лицо, проводившее  плановый (рейдовый) осмотр, обследование 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(фамилия, имя, отчество ( в случае если имеется), должность должностного лица (должностных лиц), проводившего (их) плановый (рейдовый) осмотр, обследование)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Дополнительная информация, полученная в ходе планового (рейдового) осмотра, обследования: _____________________________________________________________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(материалы фотосъемки, видеосъемки и другое, с обязательным указанием марки и ключевых параметров фотоаппарата и других технических средств)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Сведения  о приложениях к акту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E053D">
        <w:rPr>
          <w:rFonts w:ascii="Times New Roman" w:hAnsi="Times New Roman" w:cs="Times New Roman"/>
          <w:sz w:val="28"/>
          <w:szCs w:val="28"/>
          <w:lang w:eastAsia="ru-RU"/>
        </w:rPr>
        <w:t>фототаблицы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>, видеоматериалы,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результаты исследований и другие материалы, полученные при проведении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планового (рейдового) осмотра, обследования)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Прилагаемые документы:_________________________________________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Подписи лиц, проводивших плановый (рейдовый) осмотр, обследование: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_________________________________     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_________________________________     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к  постановлению администрации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F73A53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Красногвардейского района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F73A53" w:rsidRPr="002E053D" w:rsidRDefault="00F73A53" w:rsidP="00F73A53">
      <w:pPr>
        <w:pStyle w:val="a3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15.08.2019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51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-п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от _______________ 20__ года     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 № _____</w:t>
      </w: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(место составления)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557C2B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57C2B">
        <w:rPr>
          <w:rFonts w:ascii="Times New Roman" w:hAnsi="Times New Roman" w:cs="Times New Roman"/>
          <w:bCs/>
          <w:sz w:val="28"/>
          <w:szCs w:val="28"/>
          <w:lang w:eastAsia="ru-RU"/>
        </w:rPr>
        <w:t>Об утверждении планового (рейдового) задания  на проведение</w:t>
      </w:r>
    </w:p>
    <w:p w:rsidR="00F73A53" w:rsidRPr="00557C2B" w:rsidRDefault="00F73A53" w:rsidP="00F73A5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57C2B">
        <w:rPr>
          <w:rFonts w:ascii="Times New Roman" w:hAnsi="Times New Roman" w:cs="Times New Roman"/>
          <w:bCs/>
          <w:sz w:val="28"/>
          <w:szCs w:val="28"/>
          <w:lang w:eastAsia="ru-RU"/>
        </w:rPr>
        <w:t>планового (рейдового) осмотра, обследования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Красногвардейского района Оренбургской области  от ____________ № ____ «___________________», Уставом муниципального образования: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1.  Утвердить плановое (рейдовое) задание на проведение планового (рейдового) осмотра, обследования.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1.1. номер регистрации в книге учета заданий__________________________________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1.2. Провести плановый (рейдовый) осмотр в  отношении:___________________________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(место проведения объекта планового (рейдового) осмотра, обследования; маршрут, территория, район)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1.3. Назначить лицом (ми), уполномоченными (ми) на проведение планового (рейдового) осмотра, обследования 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(фамилия, имя, отчество (последнее –при наличии), должность должностного лица (должностных лиц), уполномоченного (</w:t>
      </w:r>
      <w:proofErr w:type="spellStart"/>
      <w:r w:rsidRPr="002E053D">
        <w:rPr>
          <w:rFonts w:ascii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>) на проведение проверки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1.4. Дата начала и окончания исполнения планового (рейдового) осмотра, обследования: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К проведению планового (рейдового) осмотра, обследования приступить с 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Плановый  (рейдовый) осмотр, обследование окончить не позднее 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2. Контроль за выполнением настоящего распоряжения оставляю за собой.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3. Распоряжение вступает в силу со дня подписания.</w:t>
      </w:r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Глава сельсовета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С.Н.Бисяева</w:t>
      </w:r>
      <w:proofErr w:type="spellEnd"/>
    </w:p>
    <w:p w:rsidR="00F73A53" w:rsidRPr="002E053D" w:rsidRDefault="00F73A53" w:rsidP="00F73A53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:rsidR="00F73A53" w:rsidRPr="002E053D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к  постановлению администрации</w:t>
      </w:r>
    </w:p>
    <w:p w:rsidR="00F73A53" w:rsidRPr="002E053D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73A53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F73A53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Красногвардейского района</w:t>
      </w:r>
    </w:p>
    <w:p w:rsidR="00F73A53" w:rsidRPr="002E053D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F73A53" w:rsidRPr="002E053D" w:rsidRDefault="00F73A53" w:rsidP="00F73A53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15.08.2019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51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-п</w:t>
      </w:r>
    </w:p>
    <w:p w:rsidR="00F73A53" w:rsidRPr="002E053D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sz w:val="28"/>
          <w:szCs w:val="28"/>
          <w:lang w:eastAsia="ru-RU"/>
        </w:rPr>
        <w:t>Форма книги учета заданий</w:t>
      </w:r>
    </w:p>
    <w:p w:rsidR="00F73A53" w:rsidRPr="002E053D" w:rsidRDefault="00F73A53" w:rsidP="00F73A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E053D">
        <w:rPr>
          <w:rFonts w:ascii="Times New Roman" w:hAnsi="Times New Roman" w:cs="Times New Roman"/>
          <w:b/>
          <w:sz w:val="28"/>
          <w:szCs w:val="28"/>
          <w:lang w:eastAsia="ru-RU"/>
        </w:rPr>
        <w:t>на проведение плановых (рейдовых) осмотров, обследований</w:t>
      </w:r>
    </w:p>
    <w:p w:rsidR="00F73A53" w:rsidRPr="002E053D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3A53" w:rsidRPr="002E053D" w:rsidRDefault="00F73A53" w:rsidP="00F73A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877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5"/>
        <w:gridCol w:w="4395"/>
        <w:gridCol w:w="3709"/>
      </w:tblGrid>
      <w:tr w:rsidR="00F73A53" w:rsidRPr="002E053D" w:rsidTr="006F074A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начала и окончания исполнения планового (рейдового) осмотра, обследования</w:t>
            </w:r>
          </w:p>
        </w:tc>
        <w:tc>
          <w:tcPr>
            <w:tcW w:w="3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 и номер распоряжения о проведении планового (рейдового) осмотра, обследования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 проведения планового (рейдового) осмотра, обследования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и номер акта, составленного по результатам планового (рейдового) осмотра, обследования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Выявленные нарушения (при наличии)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Сведения о результатах планового (рейдового) осмотра, обследования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имя, отчество (в случае если имеется), должность должностного лица (должностных лиц), проводящего (их) проверку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A53" w:rsidRPr="002E053D" w:rsidTr="006F074A">
        <w:trPr>
          <w:trHeight w:val="7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0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Подпись должностного лица (лиц), проводившего проверку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3A53" w:rsidRPr="002E053D" w:rsidRDefault="00F73A53" w:rsidP="006F07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F73A53" w:rsidRDefault="00F73A53" w:rsidP="00F73A53">
      <w:pPr>
        <w:tabs>
          <w:tab w:val="right" w:pos="900"/>
        </w:tabs>
        <w:spacing w:after="0" w:line="240" w:lineRule="auto"/>
        <w:jc w:val="center"/>
        <w:rPr>
          <w:b/>
        </w:rPr>
      </w:pPr>
    </w:p>
    <w:p w:rsidR="003B6A34" w:rsidRDefault="003B6A34"/>
    <w:sectPr w:rsidR="003B6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73A53"/>
    <w:rsid w:val="003B6A34"/>
    <w:rsid w:val="00F7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A53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A"/>
      <w:kern w:val="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73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A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1887</Words>
  <Characters>10758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2019-09-02T07:48:00Z</dcterms:created>
  <dcterms:modified xsi:type="dcterms:W3CDTF">2019-09-02T07:48:00Z</dcterms:modified>
</cp:coreProperties>
</file>